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2E" w:rsidRPr="002D431F" w:rsidRDefault="0060732E" w:rsidP="0060732E">
      <w:pPr>
        <w:pStyle w:val="3"/>
        <w:tabs>
          <w:tab w:val="left" w:pos="567"/>
        </w:tabs>
      </w:pPr>
      <w:r>
        <w:rPr>
          <w:lang w:val="en-US"/>
        </w:rPr>
        <w:tab/>
      </w:r>
      <w:r>
        <w:rPr>
          <w:lang w:val="en-US"/>
        </w:rPr>
        <w:tab/>
      </w:r>
      <w:r>
        <w:t xml:space="preserve">        </w:t>
      </w:r>
      <w:r w:rsidR="005A180F">
        <w:rPr>
          <w:noProof/>
          <w:sz w:val="24"/>
          <w:szCs w:val="24"/>
        </w:rPr>
        <w:drawing>
          <wp:inline distT="0" distB="0" distL="0" distR="0">
            <wp:extent cx="54102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D50" w:rsidRPr="00872014" w:rsidRDefault="00E53D50" w:rsidP="0060732E">
      <w:pPr>
        <w:pStyle w:val="3"/>
        <w:tabs>
          <w:tab w:val="left" w:pos="709"/>
        </w:tabs>
        <w:ind w:firstLine="142"/>
      </w:pPr>
      <w:r w:rsidRPr="00872014">
        <w:t xml:space="preserve">  </w:t>
      </w:r>
      <w:r w:rsidR="0060732E">
        <w:t xml:space="preserve"> </w:t>
      </w:r>
      <w:r w:rsidRPr="00872014">
        <w:t xml:space="preserve"> ΕΛΛΗΝΙΚΗ ΔΗΜΟΚΡΑΤΙΑ</w:t>
      </w:r>
    </w:p>
    <w:p w:rsidR="00E53D50" w:rsidRPr="002D33DF" w:rsidRDefault="00E53D50">
      <w:pPr>
        <w:ind w:left="708" w:hanging="708"/>
        <w:rPr>
          <w:b/>
          <w:u w:val="single"/>
        </w:rPr>
      </w:pPr>
      <w:r w:rsidRPr="00872014">
        <w:rPr>
          <w:b/>
        </w:rPr>
        <w:t xml:space="preserve">             --------------------------</w:t>
      </w:r>
      <w:r w:rsidR="002D33DF">
        <w:rPr>
          <w:b/>
        </w:rPr>
        <w:t xml:space="preserve">                                                                            </w:t>
      </w:r>
      <w:r w:rsidR="002D33DF" w:rsidRPr="002D33DF">
        <w:rPr>
          <w:b/>
          <w:u w:val="single"/>
        </w:rPr>
        <w:t>ΟΡΘΗ ΕΠΑΝΑΛΗΨΗ</w:t>
      </w:r>
    </w:p>
    <w:p w:rsidR="00E53D50" w:rsidRPr="00BB4F65" w:rsidRDefault="00A415BD">
      <w:pPr>
        <w:pStyle w:val="9"/>
        <w:jc w:val="both"/>
        <w:rPr>
          <w:sz w:val="20"/>
        </w:rPr>
      </w:pPr>
      <w:r w:rsidRPr="00872014">
        <w:rPr>
          <w:sz w:val="20"/>
        </w:rPr>
        <w:t xml:space="preserve">ΔΙΟΙΚΗΣΗ </w:t>
      </w:r>
      <w:r w:rsidR="00E80312" w:rsidRPr="00872014">
        <w:rPr>
          <w:sz w:val="20"/>
        </w:rPr>
        <w:t>3</w:t>
      </w:r>
      <w:r w:rsidR="00504FF7" w:rsidRPr="00872014">
        <w:rPr>
          <w:sz w:val="20"/>
          <w:vertAlign w:val="superscript"/>
        </w:rPr>
        <w:t>η</w:t>
      </w:r>
      <w:r w:rsidRPr="00872014">
        <w:rPr>
          <w:sz w:val="20"/>
          <w:vertAlign w:val="superscript"/>
        </w:rPr>
        <w:t>ς</w:t>
      </w:r>
      <w:r w:rsidR="00504FF7" w:rsidRPr="00872014">
        <w:rPr>
          <w:sz w:val="20"/>
        </w:rPr>
        <w:t xml:space="preserve"> </w:t>
      </w:r>
      <w:r w:rsidR="00E53D50" w:rsidRPr="00872014">
        <w:rPr>
          <w:sz w:val="20"/>
        </w:rPr>
        <w:t>Υ.ΠΕ</w:t>
      </w:r>
      <w:r w:rsidRPr="00872014">
        <w:rPr>
          <w:sz w:val="20"/>
        </w:rPr>
        <w:t>.</w:t>
      </w:r>
      <w:r w:rsidR="00E53D50" w:rsidRPr="00872014">
        <w:rPr>
          <w:sz w:val="20"/>
        </w:rPr>
        <w:t xml:space="preserve"> ΜΑΚΕΔΟΝΙΑΣ                                             </w:t>
      </w:r>
      <w:r w:rsidR="00766A78" w:rsidRPr="00872014">
        <w:rPr>
          <w:sz w:val="20"/>
        </w:rPr>
        <w:t xml:space="preserve">              </w:t>
      </w:r>
      <w:r w:rsidR="00E53D50" w:rsidRPr="00872014">
        <w:rPr>
          <w:sz w:val="20"/>
        </w:rPr>
        <w:t xml:space="preserve">ΚΟΖΑΝΗ  </w:t>
      </w:r>
      <w:r w:rsidR="001060B1">
        <w:rPr>
          <w:sz w:val="20"/>
        </w:rPr>
        <w:t>8</w:t>
      </w:r>
      <w:r w:rsidR="00330681">
        <w:rPr>
          <w:sz w:val="20"/>
        </w:rPr>
        <w:t>-</w:t>
      </w:r>
      <w:r w:rsidR="00B070B4">
        <w:rPr>
          <w:sz w:val="20"/>
        </w:rPr>
        <w:t>0</w:t>
      </w:r>
      <w:r w:rsidR="00626B8B" w:rsidRPr="00626B8B">
        <w:rPr>
          <w:sz w:val="20"/>
        </w:rPr>
        <w:t>3</w:t>
      </w:r>
      <w:r w:rsidR="00BB0F4C">
        <w:rPr>
          <w:sz w:val="20"/>
        </w:rPr>
        <w:t>-201</w:t>
      </w:r>
      <w:r w:rsidR="00BB4F65" w:rsidRPr="00BB4F65">
        <w:rPr>
          <w:sz w:val="20"/>
        </w:rPr>
        <w:t>7</w:t>
      </w:r>
    </w:p>
    <w:p w:rsidR="00E53D50" w:rsidRPr="00872014" w:rsidRDefault="005B554F">
      <w:pPr>
        <w:pStyle w:val="9"/>
        <w:ind w:left="-142" w:firstLine="142"/>
        <w:jc w:val="both"/>
        <w:rPr>
          <w:sz w:val="20"/>
        </w:rPr>
      </w:pPr>
      <w:r w:rsidRPr="00872014">
        <w:rPr>
          <w:sz w:val="20"/>
        </w:rPr>
        <w:t xml:space="preserve">      </w:t>
      </w:r>
      <w:r w:rsidR="0060732E">
        <w:rPr>
          <w:sz w:val="20"/>
        </w:rPr>
        <w:t xml:space="preserve"> </w:t>
      </w:r>
      <w:r w:rsidRPr="00872014">
        <w:rPr>
          <w:sz w:val="20"/>
        </w:rPr>
        <w:t xml:space="preserve"> </w:t>
      </w:r>
      <w:r w:rsidR="0060732E" w:rsidRPr="0060732E">
        <w:rPr>
          <w:sz w:val="20"/>
        </w:rPr>
        <w:t xml:space="preserve"> </w:t>
      </w:r>
      <w:r w:rsidR="00E53D50" w:rsidRPr="00872014">
        <w:rPr>
          <w:sz w:val="20"/>
        </w:rPr>
        <w:t xml:space="preserve">ΓΕΝΙΚΟ ΝΟΣΟΚΟΜΕΙΟ </w:t>
      </w:r>
      <w:r w:rsidR="004A4E38" w:rsidRPr="00872014">
        <w:rPr>
          <w:sz w:val="20"/>
        </w:rPr>
        <w:t xml:space="preserve">                                                         </w:t>
      </w:r>
      <w:r w:rsidR="00A415BD" w:rsidRPr="00872014">
        <w:rPr>
          <w:sz w:val="20"/>
        </w:rPr>
        <w:t xml:space="preserve">               </w:t>
      </w:r>
      <w:r w:rsidR="004A4E38" w:rsidRPr="00872014">
        <w:rPr>
          <w:sz w:val="20"/>
        </w:rPr>
        <w:t>ΠΡΟΣ: ΤΑ Μ.Μ.Ε</w:t>
      </w:r>
      <w:r w:rsidR="00A85591" w:rsidRPr="00872014">
        <w:rPr>
          <w:sz w:val="20"/>
        </w:rPr>
        <w:t>.</w:t>
      </w:r>
    </w:p>
    <w:p w:rsidR="00E53D50" w:rsidRDefault="00FB2E32">
      <w:pPr>
        <w:pStyle w:val="9"/>
        <w:jc w:val="both"/>
        <w:rPr>
          <w:sz w:val="20"/>
        </w:rPr>
      </w:pPr>
      <w:r>
        <w:rPr>
          <w:sz w:val="20"/>
        </w:rPr>
        <w:t>«ΜΑΜΑΤΣΕΙΟ</w:t>
      </w:r>
      <w:r w:rsidR="0060732E">
        <w:rPr>
          <w:sz w:val="20"/>
        </w:rPr>
        <w:t>»</w:t>
      </w:r>
      <w:r>
        <w:rPr>
          <w:sz w:val="20"/>
        </w:rPr>
        <w:t>-</w:t>
      </w:r>
      <w:r w:rsidR="0060732E">
        <w:rPr>
          <w:sz w:val="20"/>
        </w:rPr>
        <w:t>«</w:t>
      </w:r>
      <w:r w:rsidR="005B554F" w:rsidRPr="00D67067">
        <w:rPr>
          <w:sz w:val="20"/>
        </w:rPr>
        <w:t>ΜΠΟΔΟΣΑΚΕΙΟ»</w:t>
      </w:r>
    </w:p>
    <w:p w:rsidR="00E53D50" w:rsidRDefault="00E53D50"/>
    <w:p w:rsidR="00E53D50" w:rsidRDefault="00E53D50"/>
    <w:p w:rsidR="00AF2786" w:rsidRDefault="00AF2786"/>
    <w:p w:rsidR="00E53D50" w:rsidRDefault="00E53D50"/>
    <w:p w:rsidR="00E53D50" w:rsidRDefault="00A415B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Δ Ε Λ Τ Ι Ο  Τ Υ Π Ο Υ </w:t>
      </w:r>
    </w:p>
    <w:p w:rsidR="008A108A" w:rsidRPr="00E82CDB" w:rsidRDefault="008A108A" w:rsidP="00FE2745">
      <w:pPr>
        <w:pStyle w:val="22"/>
        <w:jc w:val="both"/>
      </w:pPr>
    </w:p>
    <w:p w:rsidR="00335F78" w:rsidRPr="00E82CDB" w:rsidRDefault="00335F78" w:rsidP="00FE2745">
      <w:pPr>
        <w:pStyle w:val="22"/>
        <w:jc w:val="both"/>
      </w:pPr>
    </w:p>
    <w:p w:rsidR="005A1129" w:rsidRDefault="005A1129" w:rsidP="009D221D">
      <w:pPr>
        <w:spacing w:line="276" w:lineRule="auto"/>
        <w:ind w:right="-58" w:firstLine="426"/>
        <w:jc w:val="both"/>
        <w:rPr>
          <w:sz w:val="24"/>
          <w:szCs w:val="24"/>
        </w:rPr>
      </w:pPr>
    </w:p>
    <w:p w:rsidR="00DD045F" w:rsidRDefault="00626B8B" w:rsidP="00D756FE">
      <w:pPr>
        <w:tabs>
          <w:tab w:val="left" w:pos="61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</w:t>
      </w:r>
      <w:r w:rsidR="00DD045F">
        <w:rPr>
          <w:sz w:val="24"/>
          <w:szCs w:val="24"/>
        </w:rPr>
        <w:t>Διοίκηση</w:t>
      </w:r>
      <w:r>
        <w:rPr>
          <w:sz w:val="24"/>
          <w:szCs w:val="24"/>
        </w:rPr>
        <w:t xml:space="preserve"> του Νοσοκομείου Κοζάνης  </w:t>
      </w:r>
      <w:r w:rsidR="00713ACA">
        <w:rPr>
          <w:sz w:val="24"/>
          <w:szCs w:val="24"/>
        </w:rPr>
        <w:t>ενημερώνει</w:t>
      </w:r>
      <w:r w:rsidR="00713ACA" w:rsidRPr="00713ACA">
        <w:rPr>
          <w:sz w:val="24"/>
          <w:szCs w:val="24"/>
        </w:rPr>
        <w:t xml:space="preserve"> </w:t>
      </w:r>
      <w:r w:rsidR="00B964C0">
        <w:rPr>
          <w:sz w:val="24"/>
          <w:szCs w:val="24"/>
        </w:rPr>
        <w:t xml:space="preserve"> τους πολίτες του νομού</w:t>
      </w:r>
      <w:r w:rsidR="00713ACA">
        <w:rPr>
          <w:sz w:val="24"/>
          <w:szCs w:val="24"/>
        </w:rPr>
        <w:t xml:space="preserve"> ότι στην αίθουσα ΚΟΒΕΝΤΑΡΕΙΟ θα οργανωθεί Επιστημονική Διημερίδα από την Χειρου</w:t>
      </w:r>
      <w:r w:rsidR="00713ACA">
        <w:rPr>
          <w:sz w:val="24"/>
          <w:szCs w:val="24"/>
        </w:rPr>
        <w:t>ρ</w:t>
      </w:r>
      <w:r w:rsidR="00713ACA">
        <w:rPr>
          <w:sz w:val="24"/>
          <w:szCs w:val="24"/>
        </w:rPr>
        <w:t xml:space="preserve">γική </w:t>
      </w:r>
      <w:r w:rsidR="00DD045F">
        <w:rPr>
          <w:sz w:val="24"/>
          <w:szCs w:val="24"/>
        </w:rPr>
        <w:t>Εταιρία</w:t>
      </w:r>
      <w:r w:rsidR="00713ACA">
        <w:rPr>
          <w:sz w:val="24"/>
          <w:szCs w:val="24"/>
        </w:rPr>
        <w:t xml:space="preserve"> </w:t>
      </w:r>
      <w:proofErr w:type="spellStart"/>
      <w:r w:rsidR="00713ACA">
        <w:rPr>
          <w:sz w:val="24"/>
          <w:szCs w:val="24"/>
        </w:rPr>
        <w:t>παχέος</w:t>
      </w:r>
      <w:proofErr w:type="spellEnd"/>
      <w:r w:rsidR="00713ACA">
        <w:rPr>
          <w:sz w:val="24"/>
          <w:szCs w:val="24"/>
        </w:rPr>
        <w:t xml:space="preserve"> εντέρου και την Χειρουργική Κλινική του Νοσοκομείου</w:t>
      </w:r>
      <w:r w:rsidR="00FB0417">
        <w:rPr>
          <w:sz w:val="24"/>
          <w:szCs w:val="24"/>
        </w:rPr>
        <w:t xml:space="preserve"> Κοζ</w:t>
      </w:r>
      <w:r w:rsidR="00FB0417">
        <w:rPr>
          <w:sz w:val="24"/>
          <w:szCs w:val="24"/>
        </w:rPr>
        <w:t>ά</w:t>
      </w:r>
      <w:r w:rsidR="00FB0417">
        <w:rPr>
          <w:sz w:val="24"/>
          <w:szCs w:val="24"/>
        </w:rPr>
        <w:t xml:space="preserve">νης με θέματα </w:t>
      </w:r>
      <w:r w:rsidR="00FB0417" w:rsidRPr="00FB0417">
        <w:rPr>
          <w:sz w:val="24"/>
          <w:szCs w:val="24"/>
        </w:rPr>
        <w:t xml:space="preserve">: </w:t>
      </w:r>
    </w:p>
    <w:p w:rsidR="00DD045F" w:rsidRDefault="00DD045F" w:rsidP="00D756FE">
      <w:pPr>
        <w:tabs>
          <w:tab w:val="left" w:pos="61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-</w:t>
      </w:r>
      <w:r w:rsidR="00FB0417">
        <w:rPr>
          <w:sz w:val="24"/>
          <w:szCs w:val="24"/>
        </w:rPr>
        <w:t xml:space="preserve">Καρκίνος του </w:t>
      </w:r>
      <w:proofErr w:type="spellStart"/>
      <w:r w:rsidR="00FB0417">
        <w:rPr>
          <w:sz w:val="24"/>
          <w:szCs w:val="24"/>
        </w:rPr>
        <w:t>παχέος</w:t>
      </w:r>
      <w:proofErr w:type="spellEnd"/>
      <w:r w:rsidR="00FB0417">
        <w:rPr>
          <w:sz w:val="24"/>
          <w:szCs w:val="24"/>
        </w:rPr>
        <w:t xml:space="preserve"> εντέρου. </w:t>
      </w:r>
    </w:p>
    <w:p w:rsidR="00FB0417" w:rsidRDefault="00FB0417" w:rsidP="00D756FE">
      <w:pPr>
        <w:tabs>
          <w:tab w:val="left" w:pos="61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</w:t>
      </w:r>
      <w:r w:rsidR="00DD045F">
        <w:rPr>
          <w:sz w:val="24"/>
          <w:szCs w:val="24"/>
        </w:rPr>
        <w:t>συζήτηση</w:t>
      </w:r>
      <w:r>
        <w:rPr>
          <w:sz w:val="24"/>
          <w:szCs w:val="24"/>
        </w:rPr>
        <w:t xml:space="preserve"> θα γίνει το Σάββατο 18-3-2017 στις 10</w:t>
      </w:r>
      <w:r w:rsidRPr="00FB0417">
        <w:rPr>
          <w:sz w:val="24"/>
          <w:szCs w:val="24"/>
        </w:rPr>
        <w:t>:30</w:t>
      </w:r>
      <w:r w:rsidR="002D33DF">
        <w:rPr>
          <w:sz w:val="24"/>
          <w:szCs w:val="24"/>
        </w:rPr>
        <w:t>π</w:t>
      </w:r>
      <w:r>
        <w:rPr>
          <w:sz w:val="24"/>
          <w:szCs w:val="24"/>
        </w:rPr>
        <w:t xml:space="preserve">μ έως </w:t>
      </w:r>
      <w:r w:rsidR="002D33DF" w:rsidRPr="002D33DF">
        <w:rPr>
          <w:sz w:val="24"/>
          <w:szCs w:val="24"/>
        </w:rPr>
        <w:t>20</w:t>
      </w:r>
      <w:r w:rsidRPr="00FB0417">
        <w:rPr>
          <w:sz w:val="24"/>
          <w:szCs w:val="24"/>
        </w:rPr>
        <w:t>:00</w:t>
      </w:r>
      <w:r w:rsidR="002D33DF">
        <w:rPr>
          <w:sz w:val="24"/>
          <w:szCs w:val="24"/>
        </w:rPr>
        <w:t>μ</w:t>
      </w:r>
      <w:r>
        <w:rPr>
          <w:sz w:val="24"/>
          <w:szCs w:val="24"/>
        </w:rPr>
        <w:t xml:space="preserve">μ </w:t>
      </w:r>
    </w:p>
    <w:p w:rsidR="00DD045F" w:rsidRDefault="00DD045F" w:rsidP="00D756FE">
      <w:pPr>
        <w:tabs>
          <w:tab w:val="left" w:pos="6150"/>
        </w:tabs>
        <w:jc w:val="both"/>
        <w:rPr>
          <w:sz w:val="24"/>
          <w:szCs w:val="24"/>
        </w:rPr>
      </w:pPr>
    </w:p>
    <w:p w:rsidR="00DD045F" w:rsidRDefault="00FB0417" w:rsidP="00D756FE">
      <w:pPr>
        <w:tabs>
          <w:tab w:val="left" w:pos="61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-</w:t>
      </w:r>
      <w:r w:rsidR="007069D6">
        <w:rPr>
          <w:sz w:val="24"/>
          <w:szCs w:val="24"/>
        </w:rPr>
        <w:t>Πρόληψη γενικότερα του καρκίνου</w:t>
      </w:r>
      <w:r>
        <w:rPr>
          <w:sz w:val="24"/>
          <w:szCs w:val="24"/>
        </w:rPr>
        <w:t xml:space="preserve"> του </w:t>
      </w:r>
      <w:r w:rsidR="00DD045F">
        <w:rPr>
          <w:sz w:val="24"/>
          <w:szCs w:val="24"/>
        </w:rPr>
        <w:t>θυρεοειδούς</w:t>
      </w:r>
      <w:r>
        <w:rPr>
          <w:sz w:val="24"/>
          <w:szCs w:val="24"/>
        </w:rPr>
        <w:t xml:space="preserve">, του </w:t>
      </w:r>
    </w:p>
    <w:p w:rsidR="00FB0417" w:rsidRDefault="00DD045F" w:rsidP="00D756FE">
      <w:pPr>
        <w:tabs>
          <w:tab w:val="left" w:pos="61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B964C0">
        <w:rPr>
          <w:sz w:val="24"/>
          <w:szCs w:val="24"/>
        </w:rPr>
        <w:t>μ</w:t>
      </w:r>
      <w:r>
        <w:rPr>
          <w:sz w:val="24"/>
          <w:szCs w:val="24"/>
        </w:rPr>
        <w:t>αστού</w:t>
      </w:r>
      <w:r w:rsidR="00B964C0" w:rsidRPr="00231E0B">
        <w:rPr>
          <w:sz w:val="24"/>
          <w:szCs w:val="24"/>
        </w:rPr>
        <w:t xml:space="preserve"> </w:t>
      </w:r>
      <w:r w:rsidR="00B964C0">
        <w:rPr>
          <w:sz w:val="24"/>
          <w:szCs w:val="24"/>
        </w:rPr>
        <w:t>και</w:t>
      </w:r>
      <w:r w:rsidR="00FB0417">
        <w:rPr>
          <w:sz w:val="24"/>
          <w:szCs w:val="24"/>
        </w:rPr>
        <w:t xml:space="preserve"> του </w:t>
      </w:r>
      <w:r>
        <w:rPr>
          <w:sz w:val="24"/>
          <w:szCs w:val="24"/>
        </w:rPr>
        <w:t>πνεύμονα</w:t>
      </w:r>
      <w:r w:rsidR="00FB0417">
        <w:rPr>
          <w:sz w:val="24"/>
          <w:szCs w:val="24"/>
        </w:rPr>
        <w:t>.</w:t>
      </w:r>
    </w:p>
    <w:p w:rsidR="008A3808" w:rsidRDefault="00FB0417" w:rsidP="00D756FE">
      <w:pPr>
        <w:tabs>
          <w:tab w:val="left" w:pos="61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</w:t>
      </w:r>
      <w:r w:rsidR="00DD045F">
        <w:rPr>
          <w:sz w:val="24"/>
          <w:szCs w:val="24"/>
        </w:rPr>
        <w:t>συζήτηση</w:t>
      </w:r>
      <w:r>
        <w:rPr>
          <w:sz w:val="24"/>
          <w:szCs w:val="24"/>
        </w:rPr>
        <w:t xml:space="preserve"> θα </w:t>
      </w:r>
      <w:r w:rsidR="00DD045F">
        <w:rPr>
          <w:sz w:val="24"/>
          <w:szCs w:val="24"/>
        </w:rPr>
        <w:t>γίνει</w:t>
      </w:r>
      <w:r>
        <w:rPr>
          <w:sz w:val="24"/>
          <w:szCs w:val="24"/>
        </w:rPr>
        <w:t xml:space="preserve"> Κυριακή 19-3-2017 στις 10</w:t>
      </w:r>
      <w:r w:rsidRPr="00FB0417">
        <w:rPr>
          <w:sz w:val="24"/>
          <w:szCs w:val="24"/>
        </w:rPr>
        <w:t>:30</w:t>
      </w:r>
      <w:r w:rsidR="002D33DF">
        <w:rPr>
          <w:sz w:val="24"/>
          <w:szCs w:val="24"/>
        </w:rPr>
        <w:t>π</w:t>
      </w:r>
      <w:r>
        <w:rPr>
          <w:sz w:val="24"/>
          <w:szCs w:val="24"/>
        </w:rPr>
        <w:t>μ έως 13</w:t>
      </w:r>
      <w:r w:rsidRPr="00FB0417">
        <w:rPr>
          <w:sz w:val="24"/>
          <w:szCs w:val="24"/>
        </w:rPr>
        <w:t>:00</w:t>
      </w:r>
      <w:r>
        <w:rPr>
          <w:sz w:val="24"/>
          <w:szCs w:val="24"/>
        </w:rPr>
        <w:t>μμ</w:t>
      </w:r>
      <w:r w:rsidR="00626B8B">
        <w:rPr>
          <w:sz w:val="24"/>
          <w:szCs w:val="24"/>
        </w:rPr>
        <w:t xml:space="preserve"> </w:t>
      </w:r>
    </w:p>
    <w:p w:rsidR="00DD045F" w:rsidRPr="00626B8B" w:rsidRDefault="00DD045F" w:rsidP="00D756FE">
      <w:pPr>
        <w:tabs>
          <w:tab w:val="left" w:pos="6150"/>
        </w:tabs>
        <w:jc w:val="both"/>
        <w:rPr>
          <w:sz w:val="24"/>
          <w:szCs w:val="24"/>
        </w:rPr>
      </w:pPr>
    </w:p>
    <w:p w:rsidR="008A3808" w:rsidRPr="00231E0B" w:rsidRDefault="00FB0417" w:rsidP="00E51474">
      <w:pPr>
        <w:spacing w:after="60" w:line="276" w:lineRule="auto"/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χειρουργική </w:t>
      </w:r>
      <w:r w:rsidR="00DD045F">
        <w:rPr>
          <w:sz w:val="24"/>
          <w:szCs w:val="24"/>
        </w:rPr>
        <w:t>Εταιρία</w:t>
      </w:r>
      <w:r>
        <w:rPr>
          <w:sz w:val="24"/>
          <w:szCs w:val="24"/>
        </w:rPr>
        <w:t xml:space="preserve"> για πρώτ</w:t>
      </w:r>
      <w:r w:rsidR="00DD045F">
        <w:rPr>
          <w:sz w:val="24"/>
          <w:szCs w:val="24"/>
        </w:rPr>
        <w:t xml:space="preserve">η </w:t>
      </w:r>
      <w:r>
        <w:rPr>
          <w:sz w:val="24"/>
          <w:szCs w:val="24"/>
        </w:rPr>
        <w:t xml:space="preserve">φορά </w:t>
      </w:r>
      <w:r w:rsidR="00DD045F">
        <w:rPr>
          <w:sz w:val="24"/>
          <w:szCs w:val="24"/>
        </w:rPr>
        <w:t>επισκέπτεται τον ν</w:t>
      </w:r>
      <w:r>
        <w:rPr>
          <w:sz w:val="24"/>
          <w:szCs w:val="24"/>
        </w:rPr>
        <w:t xml:space="preserve">ομό και </w:t>
      </w:r>
      <w:r w:rsidR="00DD045F">
        <w:rPr>
          <w:sz w:val="24"/>
          <w:szCs w:val="24"/>
        </w:rPr>
        <w:t>είναι τιμή που σε συνεργασία με την Χ</w:t>
      </w:r>
      <w:r>
        <w:rPr>
          <w:sz w:val="24"/>
          <w:szCs w:val="24"/>
        </w:rPr>
        <w:t>ειρουργι</w:t>
      </w:r>
      <w:r w:rsidR="00DD045F">
        <w:rPr>
          <w:sz w:val="24"/>
          <w:szCs w:val="24"/>
        </w:rPr>
        <w:t>κή Κ</w:t>
      </w:r>
      <w:r>
        <w:rPr>
          <w:sz w:val="24"/>
          <w:szCs w:val="24"/>
        </w:rPr>
        <w:t xml:space="preserve">λινική του </w:t>
      </w:r>
      <w:r w:rsidR="00DD045F">
        <w:rPr>
          <w:sz w:val="24"/>
          <w:szCs w:val="24"/>
        </w:rPr>
        <w:t>Νοσοκομείου</w:t>
      </w:r>
      <w:r>
        <w:rPr>
          <w:sz w:val="24"/>
          <w:szCs w:val="24"/>
        </w:rPr>
        <w:t xml:space="preserve">  </w:t>
      </w:r>
      <w:r w:rsidR="00DD045F">
        <w:rPr>
          <w:sz w:val="24"/>
          <w:szCs w:val="24"/>
        </w:rPr>
        <w:t xml:space="preserve">θα </w:t>
      </w:r>
      <w:r w:rsidR="00B964C0">
        <w:rPr>
          <w:sz w:val="24"/>
          <w:szCs w:val="24"/>
        </w:rPr>
        <w:t xml:space="preserve">πληροφορήσουν </w:t>
      </w:r>
      <w:r w:rsidR="00DD045F">
        <w:rPr>
          <w:sz w:val="24"/>
          <w:szCs w:val="24"/>
        </w:rPr>
        <w:t xml:space="preserve">για τα νεώτερα δεδομένα σχετικά με τα </w:t>
      </w:r>
      <w:r w:rsidR="00B964C0">
        <w:rPr>
          <w:sz w:val="24"/>
          <w:szCs w:val="24"/>
        </w:rPr>
        <w:t xml:space="preserve">προαναφερόμενα </w:t>
      </w:r>
      <w:r w:rsidR="00DD045F">
        <w:rPr>
          <w:sz w:val="24"/>
          <w:szCs w:val="24"/>
        </w:rPr>
        <w:t>θέματα.</w:t>
      </w:r>
    </w:p>
    <w:p w:rsidR="00231E0B" w:rsidRPr="00231E0B" w:rsidRDefault="00231E0B" w:rsidP="00E51474">
      <w:pPr>
        <w:spacing w:line="276" w:lineRule="auto"/>
        <w:ind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πρώτη ημέρα της Διημερίδας περιλαμβάνει επιστημονικά θέματα, ενώ η δεύτερη θέματα ευρύτερου ενδιαφέροντος που αφορούν </w:t>
      </w:r>
      <w:r w:rsidR="00E51474">
        <w:rPr>
          <w:sz w:val="24"/>
          <w:szCs w:val="24"/>
        </w:rPr>
        <w:t xml:space="preserve">σε </w:t>
      </w:r>
      <w:r>
        <w:rPr>
          <w:sz w:val="24"/>
          <w:szCs w:val="24"/>
        </w:rPr>
        <w:t>όλους τους πολίτες.</w:t>
      </w:r>
    </w:p>
    <w:p w:rsidR="00BB544C" w:rsidRPr="00872014" w:rsidRDefault="00BB544C" w:rsidP="00BE3A76">
      <w:pPr>
        <w:spacing w:line="276" w:lineRule="auto"/>
        <w:ind w:right="-58" w:firstLine="426"/>
        <w:jc w:val="both"/>
        <w:rPr>
          <w:sz w:val="24"/>
          <w:szCs w:val="24"/>
        </w:rPr>
      </w:pPr>
    </w:p>
    <w:p w:rsidR="00E53D50" w:rsidRDefault="00E53D50" w:rsidP="00AE4E5F">
      <w:pPr>
        <w:tabs>
          <w:tab w:val="left" w:pos="6150"/>
        </w:tabs>
        <w:jc w:val="center"/>
        <w:rPr>
          <w:sz w:val="28"/>
          <w:szCs w:val="28"/>
        </w:rPr>
      </w:pPr>
    </w:p>
    <w:p w:rsidR="009865E1" w:rsidRDefault="009865E1" w:rsidP="009865E1">
      <w:pPr>
        <w:tabs>
          <w:tab w:val="left" w:pos="615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7A46BD">
        <w:rPr>
          <w:sz w:val="28"/>
          <w:szCs w:val="28"/>
        </w:rPr>
        <w:t xml:space="preserve">  </w:t>
      </w:r>
      <w:r w:rsidR="00A415BD" w:rsidRPr="007A46BD">
        <w:rPr>
          <w:sz w:val="24"/>
          <w:szCs w:val="24"/>
        </w:rPr>
        <w:t>Ο ΔΙΟΙΚΗΤΗΣ</w:t>
      </w:r>
      <w:r w:rsidR="00FB593F">
        <w:rPr>
          <w:sz w:val="24"/>
          <w:szCs w:val="24"/>
        </w:rPr>
        <w:t xml:space="preserve">  ΤΟΥ</w:t>
      </w:r>
    </w:p>
    <w:p w:rsidR="00FB593F" w:rsidRDefault="00FB593F" w:rsidP="00FB593F">
      <w:pPr>
        <w:tabs>
          <w:tab w:val="left" w:pos="6150"/>
        </w:tabs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ΓΕΝΙΚΟΥ ΝΟΣΟΚΟΜΕΙΟΥ</w:t>
      </w:r>
      <w:r w:rsidR="007A46BD" w:rsidRPr="007A46BD">
        <w:rPr>
          <w:sz w:val="24"/>
          <w:szCs w:val="24"/>
        </w:rPr>
        <w:t xml:space="preserve">  </w:t>
      </w:r>
      <w:r w:rsidR="007A46BD">
        <w:rPr>
          <w:sz w:val="24"/>
          <w:szCs w:val="24"/>
        </w:rPr>
        <w:t xml:space="preserve"> </w:t>
      </w:r>
      <w:r w:rsidR="007A46BD" w:rsidRPr="007A46B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</w:p>
    <w:p w:rsidR="00635F4D" w:rsidRPr="007A46BD" w:rsidRDefault="00FB593F" w:rsidP="00FB593F">
      <w:pPr>
        <w:tabs>
          <w:tab w:val="left" w:pos="6150"/>
        </w:tabs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«ΜΑΜΑΤΣΕΙΟΥ»- «ΜΠΟΔΟΣΑΚΕΙΟΥ»</w:t>
      </w:r>
    </w:p>
    <w:p w:rsidR="00635F4D" w:rsidRDefault="00635F4D" w:rsidP="007A46BD">
      <w:pPr>
        <w:ind w:left="2832" w:firstLine="429"/>
        <w:jc w:val="center"/>
        <w:rPr>
          <w:sz w:val="24"/>
          <w:szCs w:val="24"/>
        </w:rPr>
      </w:pPr>
    </w:p>
    <w:p w:rsidR="00FB593F" w:rsidRDefault="00FB593F" w:rsidP="007A46BD">
      <w:pPr>
        <w:ind w:left="2832" w:firstLine="429"/>
        <w:jc w:val="center"/>
        <w:rPr>
          <w:sz w:val="24"/>
          <w:szCs w:val="24"/>
        </w:rPr>
      </w:pPr>
    </w:p>
    <w:p w:rsidR="00635F4D" w:rsidRDefault="00635F4D" w:rsidP="00635F4D">
      <w:pPr>
        <w:rPr>
          <w:sz w:val="24"/>
          <w:szCs w:val="24"/>
        </w:rPr>
      </w:pPr>
    </w:p>
    <w:p w:rsidR="009865E1" w:rsidRPr="00635F4D" w:rsidRDefault="00337666" w:rsidP="00635F4D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B593F">
        <w:rPr>
          <w:sz w:val="24"/>
          <w:szCs w:val="24"/>
        </w:rPr>
        <w:t xml:space="preserve">   </w:t>
      </w:r>
      <w:r w:rsidR="00635F4D">
        <w:rPr>
          <w:sz w:val="24"/>
          <w:szCs w:val="24"/>
        </w:rPr>
        <w:t>ΓΕΩΡΓΙΟΣ ΧΙΩΤΙΔΗΣ</w:t>
      </w:r>
    </w:p>
    <w:sectPr w:rsidR="009865E1" w:rsidRPr="00635F4D" w:rsidSect="00B46B06">
      <w:headerReference w:type="default" r:id="rId8"/>
      <w:pgSz w:w="11906" w:h="16838"/>
      <w:pgMar w:top="1440" w:right="1800" w:bottom="1135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85F" w:rsidRDefault="0023085F">
      <w:r>
        <w:separator/>
      </w:r>
    </w:p>
  </w:endnote>
  <w:endnote w:type="continuationSeparator" w:id="0">
    <w:p w:rsidR="0023085F" w:rsidRDefault="00230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85F" w:rsidRDefault="0023085F">
      <w:r>
        <w:separator/>
      </w:r>
    </w:p>
  </w:footnote>
  <w:footnote w:type="continuationSeparator" w:id="0">
    <w:p w:rsidR="0023085F" w:rsidRDefault="00230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61" w:rsidRDefault="00496991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81A6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81A61">
      <w:rPr>
        <w:rStyle w:val="a4"/>
        <w:noProof/>
      </w:rPr>
      <w:t>2</w:t>
    </w:r>
    <w:r>
      <w:rPr>
        <w:rStyle w:val="a4"/>
      </w:rPr>
      <w:fldChar w:fldCharType="end"/>
    </w:r>
  </w:p>
  <w:p w:rsidR="00A81A61" w:rsidRDefault="00A81A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9F6"/>
    <w:multiLevelType w:val="hybridMultilevel"/>
    <w:tmpl w:val="CCD49B7A"/>
    <w:lvl w:ilvl="0" w:tplc="0408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D646F7E"/>
    <w:multiLevelType w:val="hybridMultilevel"/>
    <w:tmpl w:val="E28E149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642570E"/>
    <w:multiLevelType w:val="hybridMultilevel"/>
    <w:tmpl w:val="0A2A539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D2E2AAA"/>
    <w:multiLevelType w:val="multilevel"/>
    <w:tmpl w:val="D3B8EB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80312"/>
    <w:rsid w:val="00003C1A"/>
    <w:rsid w:val="0001039F"/>
    <w:rsid w:val="00033212"/>
    <w:rsid w:val="00096238"/>
    <w:rsid w:val="000969AF"/>
    <w:rsid w:val="00096FCB"/>
    <w:rsid w:val="000A7147"/>
    <w:rsid w:val="000B4A39"/>
    <w:rsid w:val="000C46C9"/>
    <w:rsid w:val="000E0B44"/>
    <w:rsid w:val="0010041A"/>
    <w:rsid w:val="001060B1"/>
    <w:rsid w:val="001118EE"/>
    <w:rsid w:val="00116CC1"/>
    <w:rsid w:val="00122B56"/>
    <w:rsid w:val="001271B6"/>
    <w:rsid w:val="00132072"/>
    <w:rsid w:val="001530B9"/>
    <w:rsid w:val="00191D4E"/>
    <w:rsid w:val="00192684"/>
    <w:rsid w:val="001A5945"/>
    <w:rsid w:val="001B7B2B"/>
    <w:rsid w:val="001E1C54"/>
    <w:rsid w:val="0023085F"/>
    <w:rsid w:val="00231E0B"/>
    <w:rsid w:val="00237DCF"/>
    <w:rsid w:val="002458DC"/>
    <w:rsid w:val="002530ED"/>
    <w:rsid w:val="00257987"/>
    <w:rsid w:val="002759A7"/>
    <w:rsid w:val="00296267"/>
    <w:rsid w:val="002B26E2"/>
    <w:rsid w:val="002D07E3"/>
    <w:rsid w:val="002D33DF"/>
    <w:rsid w:val="002D431F"/>
    <w:rsid w:val="002D43D7"/>
    <w:rsid w:val="00306274"/>
    <w:rsid w:val="00313DC7"/>
    <w:rsid w:val="003159F1"/>
    <w:rsid w:val="00317F14"/>
    <w:rsid w:val="0032348D"/>
    <w:rsid w:val="003276A3"/>
    <w:rsid w:val="00330681"/>
    <w:rsid w:val="00335F78"/>
    <w:rsid w:val="00337666"/>
    <w:rsid w:val="0034221C"/>
    <w:rsid w:val="003649CD"/>
    <w:rsid w:val="00375C55"/>
    <w:rsid w:val="00376FE5"/>
    <w:rsid w:val="00393C7C"/>
    <w:rsid w:val="003A024B"/>
    <w:rsid w:val="003B05AE"/>
    <w:rsid w:val="003B1323"/>
    <w:rsid w:val="003B144B"/>
    <w:rsid w:val="003D379B"/>
    <w:rsid w:val="00441CD1"/>
    <w:rsid w:val="004674B4"/>
    <w:rsid w:val="0048221F"/>
    <w:rsid w:val="00486F5C"/>
    <w:rsid w:val="00496991"/>
    <w:rsid w:val="004A4E38"/>
    <w:rsid w:val="004D5392"/>
    <w:rsid w:val="004F0C05"/>
    <w:rsid w:val="00504FF7"/>
    <w:rsid w:val="005264A4"/>
    <w:rsid w:val="00527BF6"/>
    <w:rsid w:val="00565BBA"/>
    <w:rsid w:val="00566395"/>
    <w:rsid w:val="00570EBF"/>
    <w:rsid w:val="005A1129"/>
    <w:rsid w:val="005A180F"/>
    <w:rsid w:val="005A5522"/>
    <w:rsid w:val="005B554F"/>
    <w:rsid w:val="005B5EDC"/>
    <w:rsid w:val="005C416D"/>
    <w:rsid w:val="005E41ED"/>
    <w:rsid w:val="0060732E"/>
    <w:rsid w:val="00626B8B"/>
    <w:rsid w:val="00634A6F"/>
    <w:rsid w:val="00635F4D"/>
    <w:rsid w:val="00664C13"/>
    <w:rsid w:val="00673D69"/>
    <w:rsid w:val="006741DA"/>
    <w:rsid w:val="006839FB"/>
    <w:rsid w:val="00684818"/>
    <w:rsid w:val="006B07A9"/>
    <w:rsid w:val="006B69FF"/>
    <w:rsid w:val="006D084C"/>
    <w:rsid w:val="006D0EB2"/>
    <w:rsid w:val="006F481E"/>
    <w:rsid w:val="00702559"/>
    <w:rsid w:val="007037E0"/>
    <w:rsid w:val="007069D6"/>
    <w:rsid w:val="00713ACA"/>
    <w:rsid w:val="00724049"/>
    <w:rsid w:val="00742CF9"/>
    <w:rsid w:val="00747A53"/>
    <w:rsid w:val="00752DD7"/>
    <w:rsid w:val="00765D83"/>
    <w:rsid w:val="00766A78"/>
    <w:rsid w:val="00777AC1"/>
    <w:rsid w:val="00784628"/>
    <w:rsid w:val="007911CE"/>
    <w:rsid w:val="00791697"/>
    <w:rsid w:val="007A46BD"/>
    <w:rsid w:val="007B202A"/>
    <w:rsid w:val="007B4DC1"/>
    <w:rsid w:val="007B7F22"/>
    <w:rsid w:val="007C0E48"/>
    <w:rsid w:val="007C2481"/>
    <w:rsid w:val="007D53E1"/>
    <w:rsid w:val="007E7863"/>
    <w:rsid w:val="00825D00"/>
    <w:rsid w:val="00844431"/>
    <w:rsid w:val="008651C1"/>
    <w:rsid w:val="00867496"/>
    <w:rsid w:val="00872014"/>
    <w:rsid w:val="0087256B"/>
    <w:rsid w:val="008753DC"/>
    <w:rsid w:val="00880706"/>
    <w:rsid w:val="0088509B"/>
    <w:rsid w:val="00890CA6"/>
    <w:rsid w:val="008920A3"/>
    <w:rsid w:val="008A108A"/>
    <w:rsid w:val="008A3808"/>
    <w:rsid w:val="008A619B"/>
    <w:rsid w:val="008B07A6"/>
    <w:rsid w:val="008B4227"/>
    <w:rsid w:val="008C5553"/>
    <w:rsid w:val="008C7CD8"/>
    <w:rsid w:val="009050F6"/>
    <w:rsid w:val="00915276"/>
    <w:rsid w:val="00937F45"/>
    <w:rsid w:val="00964800"/>
    <w:rsid w:val="00964865"/>
    <w:rsid w:val="00966CD5"/>
    <w:rsid w:val="009841EA"/>
    <w:rsid w:val="009865E1"/>
    <w:rsid w:val="00996524"/>
    <w:rsid w:val="009A0E98"/>
    <w:rsid w:val="009B0A82"/>
    <w:rsid w:val="009C74EC"/>
    <w:rsid w:val="009D221D"/>
    <w:rsid w:val="00A0168F"/>
    <w:rsid w:val="00A415BD"/>
    <w:rsid w:val="00A41F1E"/>
    <w:rsid w:val="00A45B1F"/>
    <w:rsid w:val="00A53D33"/>
    <w:rsid w:val="00A55DE7"/>
    <w:rsid w:val="00A702C5"/>
    <w:rsid w:val="00A729D1"/>
    <w:rsid w:val="00A7613B"/>
    <w:rsid w:val="00A81A61"/>
    <w:rsid w:val="00A8294B"/>
    <w:rsid w:val="00A85591"/>
    <w:rsid w:val="00A8668B"/>
    <w:rsid w:val="00A924A3"/>
    <w:rsid w:val="00AB3CB4"/>
    <w:rsid w:val="00AE4E5F"/>
    <w:rsid w:val="00AE66FE"/>
    <w:rsid w:val="00AF2786"/>
    <w:rsid w:val="00B070B4"/>
    <w:rsid w:val="00B129AD"/>
    <w:rsid w:val="00B251B5"/>
    <w:rsid w:val="00B46B06"/>
    <w:rsid w:val="00B50BC2"/>
    <w:rsid w:val="00B75E76"/>
    <w:rsid w:val="00B85E16"/>
    <w:rsid w:val="00B964C0"/>
    <w:rsid w:val="00BA7F9C"/>
    <w:rsid w:val="00BB0F4C"/>
    <w:rsid w:val="00BB4781"/>
    <w:rsid w:val="00BB4F65"/>
    <w:rsid w:val="00BB544C"/>
    <w:rsid w:val="00BB7B9B"/>
    <w:rsid w:val="00BE3A76"/>
    <w:rsid w:val="00BE43B0"/>
    <w:rsid w:val="00C157A9"/>
    <w:rsid w:val="00C5216F"/>
    <w:rsid w:val="00C659DE"/>
    <w:rsid w:val="00CB3C43"/>
    <w:rsid w:val="00CB72A1"/>
    <w:rsid w:val="00CC7D1D"/>
    <w:rsid w:val="00D108A4"/>
    <w:rsid w:val="00D1257E"/>
    <w:rsid w:val="00D159D1"/>
    <w:rsid w:val="00D1666B"/>
    <w:rsid w:val="00D22193"/>
    <w:rsid w:val="00D55633"/>
    <w:rsid w:val="00D64966"/>
    <w:rsid w:val="00D67067"/>
    <w:rsid w:val="00D67BFC"/>
    <w:rsid w:val="00D756FE"/>
    <w:rsid w:val="00D8637F"/>
    <w:rsid w:val="00D90EAA"/>
    <w:rsid w:val="00DC3931"/>
    <w:rsid w:val="00DC5883"/>
    <w:rsid w:val="00DC7B64"/>
    <w:rsid w:val="00DD045F"/>
    <w:rsid w:val="00DD3964"/>
    <w:rsid w:val="00DE34A6"/>
    <w:rsid w:val="00E055AB"/>
    <w:rsid w:val="00E11606"/>
    <w:rsid w:val="00E266B1"/>
    <w:rsid w:val="00E26A6F"/>
    <w:rsid w:val="00E3082E"/>
    <w:rsid w:val="00E51474"/>
    <w:rsid w:val="00E53095"/>
    <w:rsid w:val="00E53D50"/>
    <w:rsid w:val="00E80312"/>
    <w:rsid w:val="00E81100"/>
    <w:rsid w:val="00E82CDB"/>
    <w:rsid w:val="00E84476"/>
    <w:rsid w:val="00EE6E90"/>
    <w:rsid w:val="00EF1DFD"/>
    <w:rsid w:val="00EF3585"/>
    <w:rsid w:val="00F014F4"/>
    <w:rsid w:val="00F17083"/>
    <w:rsid w:val="00F17AF1"/>
    <w:rsid w:val="00F336E7"/>
    <w:rsid w:val="00F34CCB"/>
    <w:rsid w:val="00F47D53"/>
    <w:rsid w:val="00F67C9D"/>
    <w:rsid w:val="00F7179F"/>
    <w:rsid w:val="00F81989"/>
    <w:rsid w:val="00FA0F83"/>
    <w:rsid w:val="00FB0417"/>
    <w:rsid w:val="00FB2E32"/>
    <w:rsid w:val="00FB448A"/>
    <w:rsid w:val="00FB593F"/>
    <w:rsid w:val="00FB7F9B"/>
    <w:rsid w:val="00FC0C0E"/>
    <w:rsid w:val="00FC6BEB"/>
    <w:rsid w:val="00FE2745"/>
    <w:rsid w:val="00FF46D1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B0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46B0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46B0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B46B06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B46B06"/>
    <w:pPr>
      <w:keepNext/>
      <w:ind w:right="-1192"/>
      <w:jc w:val="center"/>
      <w:outlineLvl w:val="3"/>
    </w:pPr>
    <w:rPr>
      <w:sz w:val="24"/>
    </w:rPr>
  </w:style>
  <w:style w:type="paragraph" w:styleId="7">
    <w:name w:val="heading 7"/>
    <w:basedOn w:val="a"/>
    <w:next w:val="a"/>
    <w:qFormat/>
    <w:rsid w:val="00B46B06"/>
    <w:pPr>
      <w:keepNext/>
      <w:ind w:left="993" w:hanging="993"/>
      <w:jc w:val="center"/>
      <w:outlineLvl w:val="6"/>
    </w:pPr>
    <w:rPr>
      <w:b/>
      <w:sz w:val="24"/>
    </w:rPr>
  </w:style>
  <w:style w:type="paragraph" w:styleId="9">
    <w:name w:val="heading 9"/>
    <w:basedOn w:val="a"/>
    <w:next w:val="a"/>
    <w:qFormat/>
    <w:rsid w:val="00B46B0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6B0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46B06"/>
  </w:style>
  <w:style w:type="paragraph" w:customStyle="1" w:styleId="21">
    <w:name w:val="Σώμα κείμενου 21"/>
    <w:basedOn w:val="a"/>
    <w:rsid w:val="00B46B06"/>
    <w:pPr>
      <w:ind w:firstLine="708"/>
      <w:jc w:val="both"/>
    </w:pPr>
    <w:rPr>
      <w:b/>
      <w:sz w:val="24"/>
    </w:rPr>
  </w:style>
  <w:style w:type="paragraph" w:customStyle="1" w:styleId="22">
    <w:name w:val="Σώμα κείμενου 22"/>
    <w:basedOn w:val="a"/>
    <w:rsid w:val="00B46B06"/>
    <w:rPr>
      <w:sz w:val="24"/>
    </w:rPr>
  </w:style>
  <w:style w:type="paragraph" w:styleId="a5">
    <w:name w:val="Balloon Text"/>
    <w:basedOn w:val="a"/>
    <w:semiHidden/>
    <w:rsid w:val="001271B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157A9"/>
    <w:rPr>
      <w:b/>
      <w:bCs/>
    </w:rPr>
  </w:style>
  <w:style w:type="paragraph" w:styleId="a7">
    <w:name w:val="footer"/>
    <w:basedOn w:val="a"/>
    <w:link w:val="Char"/>
    <w:rsid w:val="0060732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7"/>
    <w:rsid w:val="0060732E"/>
  </w:style>
  <w:style w:type="paragraph" w:styleId="a8">
    <w:name w:val="List Paragraph"/>
    <w:basedOn w:val="a"/>
    <w:uiPriority w:val="34"/>
    <w:qFormat/>
    <w:rsid w:val="008A3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Π Ο Σ Π Α Σ Μ Α</vt:lpstr>
    </vt:vector>
  </TitlesOfParts>
  <Company>Hewlett-Packard Company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Π Ο Σ Π Α Σ Μ Α</dc:title>
  <dc:creator>lena</dc:creator>
  <cp:lastModifiedBy>gdioikiti_1</cp:lastModifiedBy>
  <cp:revision>2</cp:revision>
  <cp:lastPrinted>2017-03-08T08:40:00Z</cp:lastPrinted>
  <dcterms:created xsi:type="dcterms:W3CDTF">2017-03-14T06:47:00Z</dcterms:created>
  <dcterms:modified xsi:type="dcterms:W3CDTF">2017-03-14T06:47:00Z</dcterms:modified>
</cp:coreProperties>
</file>